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FA430" w14:textId="3A3A8057" w:rsidR="006F728D" w:rsidRDefault="00BA726F" w:rsidP="00BA726F">
      <w:pPr>
        <w:rPr>
          <w:rFonts w:ascii="DFKai-SB" w:eastAsia="DFKai-SB" w:hAnsi="DFKai-SB"/>
          <w:b/>
        </w:rPr>
      </w:pPr>
      <w:bookmarkStart w:id="0" w:name="_Hlk29051450"/>
      <w:r w:rsidRPr="006F728D">
        <w:rPr>
          <w:rFonts w:ascii="DFKai-SB" w:eastAsia="DFKai-SB" w:hAnsi="DFKai-SB" w:hint="eastAsia"/>
          <w:b/>
        </w:rPr>
        <w:t>鄧鏡波學校　　中一級　　中國語文　單元五　記敍</w:t>
      </w:r>
      <w:r w:rsidR="007828D4" w:rsidRPr="006F728D">
        <w:rPr>
          <w:rFonts w:ascii="DFKai-SB" w:eastAsia="DFKai-SB" w:hAnsi="DFKai-SB"/>
          <w:b/>
        </w:rPr>
        <w:t xml:space="preserve">  </w:t>
      </w:r>
      <w:r w:rsidR="00131C52">
        <w:rPr>
          <w:rFonts w:ascii="DFKai-SB" w:eastAsia="DFKai-SB" w:hAnsi="DFKai-SB" w:hint="eastAsia"/>
          <w:b/>
        </w:rPr>
        <w:t>《楊修之死》</w:t>
      </w:r>
    </w:p>
    <w:p w14:paraId="20A966F9" w14:textId="77777777" w:rsidR="006F728D" w:rsidRPr="006F728D" w:rsidRDefault="006F728D" w:rsidP="00BA726F">
      <w:pPr>
        <w:rPr>
          <w:rFonts w:ascii="DFKai-SB" w:eastAsia="DFKai-SB" w:hAnsi="DFKai-SB"/>
          <w:b/>
        </w:rPr>
      </w:pPr>
    </w:p>
    <w:p w14:paraId="264EA6D6" w14:textId="7DB109C6" w:rsidR="00BA726F" w:rsidRPr="006F728D" w:rsidRDefault="00E73406" w:rsidP="00BA726F">
      <w:pPr>
        <w:rPr>
          <w:rFonts w:ascii="DFKai-SB" w:eastAsia="DFKai-SB" w:hAnsi="DFKai-SB"/>
          <w:b/>
        </w:rPr>
      </w:pPr>
      <w:r w:rsidRPr="006F728D">
        <w:rPr>
          <w:rFonts w:ascii="DFKai-SB" w:eastAsia="DFKai-SB" w:hAnsi="DFKai-SB" w:hint="eastAsia"/>
          <w:b/>
        </w:rPr>
        <w:t>姓名</w:t>
      </w:r>
      <w:proofErr w:type="gramStart"/>
      <w:r w:rsidRPr="006F728D">
        <w:rPr>
          <w:rFonts w:ascii="DFKai-SB" w:eastAsia="DFKai-SB" w:hAnsi="DFKai-SB" w:hint="eastAsia"/>
          <w:b/>
        </w:rPr>
        <w:t>﹕</w:t>
      </w:r>
      <w:proofErr w:type="gramEnd"/>
      <w:r w:rsidRPr="006F728D">
        <w:rPr>
          <w:rFonts w:ascii="DFKai-SB" w:eastAsia="DFKai-SB" w:hAnsi="DFKai-SB" w:hint="eastAsia"/>
          <w:b/>
        </w:rPr>
        <w:t>____________</w:t>
      </w:r>
      <w:r w:rsidR="006F728D">
        <w:rPr>
          <w:rFonts w:ascii="DFKai-SB" w:eastAsia="DFKai-SB" w:hAnsi="DFKai-SB" w:hint="eastAsia"/>
          <w:b/>
        </w:rPr>
        <w:t>____</w:t>
      </w:r>
      <w:r w:rsidRPr="006F728D">
        <w:rPr>
          <w:rFonts w:ascii="DFKai-SB" w:eastAsia="DFKai-SB" w:hAnsi="DFKai-SB" w:hint="eastAsia"/>
          <w:b/>
        </w:rPr>
        <w:t xml:space="preserve">  班別﹕_____</w:t>
      </w:r>
      <w:r w:rsidR="006F728D">
        <w:rPr>
          <w:rFonts w:ascii="DFKai-SB" w:eastAsia="DFKai-SB" w:hAnsi="DFKai-SB" w:hint="eastAsia"/>
          <w:b/>
        </w:rPr>
        <w:t>__</w:t>
      </w:r>
      <w:r w:rsidRPr="006F728D">
        <w:rPr>
          <w:rFonts w:ascii="DFKai-SB" w:eastAsia="DFKai-SB" w:hAnsi="DFKai-SB" w:hint="eastAsia"/>
          <w:b/>
        </w:rPr>
        <w:t xml:space="preserve">(　</w:t>
      </w:r>
      <w:r w:rsidR="006F728D">
        <w:rPr>
          <w:rFonts w:ascii="DFKai-SB" w:eastAsia="DFKai-SB" w:hAnsi="DFKai-SB" w:hint="eastAsia"/>
          <w:b/>
        </w:rPr>
        <w:t xml:space="preserve">    </w:t>
      </w:r>
      <w:r w:rsidRPr="006F728D">
        <w:rPr>
          <w:rFonts w:ascii="DFKai-SB" w:eastAsia="DFKai-SB" w:hAnsi="DFKai-SB" w:hint="eastAsia"/>
          <w:b/>
        </w:rPr>
        <w:t>)</w:t>
      </w:r>
      <w:r w:rsidR="007828D4" w:rsidRPr="006F728D">
        <w:rPr>
          <w:rFonts w:ascii="DFKai-SB" w:eastAsia="DFKai-SB" w:hAnsi="DFKai-SB"/>
          <w:b/>
        </w:rPr>
        <w:t xml:space="preserve">        </w:t>
      </w:r>
      <w:r w:rsidR="006F728D">
        <w:rPr>
          <w:rFonts w:ascii="DFKai-SB" w:eastAsia="DFKai-SB" w:hAnsi="DFKai-SB" w:hint="eastAsia"/>
          <w:b/>
        </w:rPr>
        <w:t xml:space="preserve">          </w:t>
      </w:r>
      <w:r w:rsidR="006F728D" w:rsidRPr="006F728D">
        <w:rPr>
          <w:rFonts w:ascii="DFKai-SB" w:eastAsia="DFKai-SB" w:hAnsi="DFKai-SB" w:hint="eastAsia"/>
          <w:b/>
        </w:rPr>
        <w:t>日期：__________________</w:t>
      </w:r>
    </w:p>
    <w:p w14:paraId="38439DC0" w14:textId="77777777" w:rsidR="006F728D" w:rsidRDefault="006F728D" w:rsidP="00BA726F">
      <w:pPr>
        <w:rPr>
          <w:rFonts w:ascii="DFKai-SB" w:eastAsia="DFKai-SB" w:hAnsi="DFKai-SB"/>
          <w:b/>
          <w:lang w:eastAsia="zh-HK"/>
        </w:rPr>
      </w:pPr>
    </w:p>
    <w:p w14:paraId="32631877" w14:textId="6F574409" w:rsidR="00BA726F" w:rsidRPr="00E3413A" w:rsidRDefault="00E73406" w:rsidP="00BA726F">
      <w:pPr>
        <w:rPr>
          <w:rFonts w:ascii="DFKai-SB" w:eastAsia="DFKai-SB" w:hAnsi="DFKai-SB"/>
          <w:lang w:eastAsia="zh-HK"/>
        </w:rPr>
      </w:pPr>
      <w:r w:rsidRPr="00E3413A">
        <w:rPr>
          <w:rFonts w:ascii="DFKai-SB" w:eastAsia="DFKai-SB" w:hAnsi="DFKai-SB" w:hint="eastAsia"/>
          <w:lang w:eastAsia="zh-HK"/>
        </w:rPr>
        <w:t>學習重點﹕從</w:t>
      </w:r>
      <w:r w:rsidRPr="00E3413A">
        <w:rPr>
          <w:rFonts w:ascii="DFKai-SB" w:eastAsia="DFKai-SB" w:hAnsi="DFKai-SB" w:hint="eastAsia"/>
        </w:rPr>
        <w:t>人物行為</w:t>
      </w:r>
      <w:r w:rsidR="00CC6571" w:rsidRPr="00E3413A">
        <w:rPr>
          <w:rFonts w:ascii="DFKai-SB" w:eastAsia="DFKai-SB" w:hAnsi="DFKai-SB" w:hint="eastAsia"/>
        </w:rPr>
        <w:t>或</w:t>
      </w:r>
      <w:r w:rsidR="00887DA7" w:rsidRPr="00E3413A">
        <w:rPr>
          <w:rFonts w:ascii="DFKai-SB" w:eastAsia="DFKai-SB" w:hAnsi="DFKai-SB" w:hint="eastAsia"/>
        </w:rPr>
        <w:t>語言</w:t>
      </w:r>
      <w:r w:rsidR="00BA726F" w:rsidRPr="00E3413A">
        <w:rPr>
          <w:rFonts w:ascii="DFKai-SB" w:eastAsia="DFKai-SB" w:hAnsi="DFKai-SB" w:hint="eastAsia"/>
          <w:lang w:eastAsia="zh-HK"/>
        </w:rPr>
        <w:t>中分析人物性格</w:t>
      </w:r>
      <w:r w:rsidR="00CC6571" w:rsidRPr="00E3413A">
        <w:rPr>
          <w:rFonts w:ascii="DFKai-SB" w:eastAsia="DFKai-SB" w:hAnsi="DFKai-SB" w:hint="eastAsia"/>
          <w:lang w:eastAsia="zh-HK"/>
        </w:rPr>
        <w:t>特徵</w:t>
      </w:r>
    </w:p>
    <w:p w14:paraId="540BAF03" w14:textId="77777777" w:rsidR="00CC6571" w:rsidRPr="00E3413A" w:rsidRDefault="00CC6571" w:rsidP="00BA726F">
      <w:pPr>
        <w:rPr>
          <w:rFonts w:ascii="DFKai-SB" w:eastAsia="DFKai-SB" w:hAnsi="DFKai-SB"/>
          <w:lang w:eastAsia="zh-HK"/>
        </w:rPr>
      </w:pPr>
    </w:p>
    <w:p w14:paraId="7E9D65B4" w14:textId="4554D928" w:rsidR="00CC6571" w:rsidRPr="00E3413A" w:rsidRDefault="00E3413A" w:rsidP="00BA726F">
      <w:pPr>
        <w:rPr>
          <w:rFonts w:ascii="DFKai-SB" w:eastAsia="DFKai-SB" w:hAnsi="DFKai-SB"/>
        </w:rPr>
      </w:pPr>
      <w:r w:rsidRPr="00E3413A">
        <w:rPr>
          <w:rFonts w:ascii="DFKai-SB" w:eastAsia="DFKai-SB" w:hAnsi="DFKai-SB" w:hint="eastAsia"/>
        </w:rPr>
        <w:t>請同學根據課堂就人物性格分析所學，完成下表。</w:t>
      </w:r>
    </w:p>
    <w:p w14:paraId="1FE17175" w14:textId="30B55E13" w:rsidR="00237A75" w:rsidRPr="006F728D" w:rsidRDefault="00E73406" w:rsidP="00237A75">
      <w:pPr>
        <w:rPr>
          <w:rFonts w:ascii="DFKai-SB" w:eastAsia="DFKai-SB" w:hAnsi="DFKai-SB"/>
          <w:b/>
        </w:rPr>
      </w:pPr>
      <w:commentRangeStart w:id="1"/>
      <w:r w:rsidRPr="006F728D">
        <w:rPr>
          <w:rFonts w:ascii="DFKai-SB" w:eastAsia="DFKai-SB" w:hAnsi="DFKai-SB" w:hint="eastAsia"/>
          <w:b/>
        </w:rPr>
        <w:t>示例</w:t>
      </w:r>
      <w:proofErr w:type="gramStart"/>
      <w:r w:rsidR="00237A75" w:rsidRPr="006F728D">
        <w:rPr>
          <w:rFonts w:ascii="DFKai-SB" w:eastAsia="DFKai-SB" w:hAnsi="DFKai-SB" w:hint="eastAsia"/>
          <w:b/>
        </w:rPr>
        <w:t>﹕</w:t>
      </w:r>
      <w:commentRangeEnd w:id="1"/>
      <w:proofErr w:type="gramEnd"/>
      <w:r w:rsidR="003C56F7">
        <w:rPr>
          <w:rStyle w:val="CommentReference"/>
        </w:rPr>
        <w:comment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4"/>
        <w:gridCol w:w="9642"/>
      </w:tblGrid>
      <w:tr w:rsidR="00237A75" w:rsidRPr="006F728D" w14:paraId="3950F458" w14:textId="77777777" w:rsidTr="00CC6571">
        <w:tc>
          <w:tcPr>
            <w:tcW w:w="817" w:type="dxa"/>
          </w:tcPr>
          <w:p w14:paraId="29C3308E" w14:textId="0C3D1F26" w:rsidR="00237A75" w:rsidRPr="006F728D" w:rsidRDefault="00237A75" w:rsidP="00237A75">
            <w:pPr>
              <w:rPr>
                <w:rFonts w:ascii="DFKai-SB" w:eastAsia="DFKai-SB" w:hAnsi="DFKai-SB"/>
                <w:sz w:val="24"/>
              </w:rPr>
            </w:pPr>
            <w:r w:rsidRPr="006F728D">
              <w:rPr>
                <w:rFonts w:ascii="DFKai-SB" w:eastAsia="DFKai-SB" w:hAnsi="DFKai-SB" w:hint="eastAsia"/>
                <w:sz w:val="24"/>
              </w:rPr>
              <w:t>人物</w:t>
            </w:r>
          </w:p>
        </w:tc>
        <w:tc>
          <w:tcPr>
            <w:tcW w:w="9705" w:type="dxa"/>
          </w:tcPr>
          <w:p w14:paraId="402A7ED8" w14:textId="31C58AAB" w:rsidR="00237A75" w:rsidRPr="006F728D" w:rsidRDefault="00237A75" w:rsidP="00237A75">
            <w:pPr>
              <w:rPr>
                <w:rFonts w:ascii="DFKai-SB" w:eastAsia="DFKai-SB" w:hAnsi="DFKai-SB"/>
                <w:sz w:val="24"/>
              </w:rPr>
            </w:pPr>
            <w:r w:rsidRPr="006F728D">
              <w:rPr>
                <w:rFonts w:ascii="DFKai-SB" w:eastAsia="DFKai-SB" w:hAnsi="DFKai-SB" w:hint="eastAsia"/>
                <w:sz w:val="24"/>
              </w:rPr>
              <w:t>吳質</w:t>
            </w:r>
          </w:p>
        </w:tc>
      </w:tr>
      <w:tr w:rsidR="00237A75" w:rsidRPr="006F728D" w14:paraId="12F0A798" w14:textId="77777777" w:rsidTr="00CC6571">
        <w:tc>
          <w:tcPr>
            <w:tcW w:w="817" w:type="dxa"/>
          </w:tcPr>
          <w:p w14:paraId="7A29B19A" w14:textId="0A03BA0F" w:rsidR="00237A75" w:rsidRPr="006F728D" w:rsidRDefault="00237A75" w:rsidP="00237A75">
            <w:pPr>
              <w:rPr>
                <w:rFonts w:ascii="DFKai-SB" w:eastAsia="DFKai-SB" w:hAnsi="DFKai-SB"/>
                <w:sz w:val="24"/>
              </w:rPr>
            </w:pPr>
            <w:r w:rsidRPr="006F728D">
              <w:rPr>
                <w:rFonts w:ascii="DFKai-SB" w:eastAsia="DFKai-SB" w:hAnsi="DFKai-SB" w:hint="eastAsia"/>
                <w:sz w:val="24"/>
              </w:rPr>
              <w:t>性格</w:t>
            </w:r>
          </w:p>
        </w:tc>
        <w:tc>
          <w:tcPr>
            <w:tcW w:w="9705" w:type="dxa"/>
          </w:tcPr>
          <w:p w14:paraId="2C8F5D07" w14:textId="0A986999" w:rsidR="00237A75" w:rsidRPr="006F728D" w:rsidRDefault="00237A75" w:rsidP="00237A75">
            <w:pPr>
              <w:rPr>
                <w:rFonts w:ascii="DFKai-SB" w:eastAsia="DFKai-SB" w:hAnsi="DFKai-SB"/>
                <w:sz w:val="24"/>
              </w:rPr>
            </w:pPr>
            <w:r w:rsidRPr="006F728D">
              <w:rPr>
                <w:rFonts w:ascii="DFKai-SB" w:eastAsia="DFKai-SB" w:hAnsi="DFKai-SB" w:hint="eastAsia"/>
                <w:sz w:val="24"/>
              </w:rPr>
              <w:t>冷靜機智</w:t>
            </w:r>
          </w:p>
        </w:tc>
      </w:tr>
      <w:tr w:rsidR="00237A75" w:rsidRPr="006F728D" w14:paraId="540B1C76" w14:textId="77777777" w:rsidTr="00CC6571">
        <w:tc>
          <w:tcPr>
            <w:tcW w:w="817" w:type="dxa"/>
          </w:tcPr>
          <w:p w14:paraId="0CAAA36E" w14:textId="32D9FE98" w:rsidR="00237A75" w:rsidRPr="006F728D" w:rsidRDefault="00237A75" w:rsidP="00237A75">
            <w:pPr>
              <w:rPr>
                <w:rFonts w:ascii="DFKai-SB" w:eastAsia="DFKai-SB" w:hAnsi="DFKai-SB"/>
                <w:sz w:val="24"/>
              </w:rPr>
            </w:pPr>
            <w:r w:rsidRPr="006F728D">
              <w:rPr>
                <w:rFonts w:ascii="DFKai-SB" w:eastAsia="DFKai-SB" w:hAnsi="DFKai-SB" w:hint="eastAsia"/>
                <w:sz w:val="24"/>
              </w:rPr>
              <w:t>事例</w:t>
            </w:r>
          </w:p>
        </w:tc>
        <w:tc>
          <w:tcPr>
            <w:tcW w:w="9705" w:type="dxa"/>
          </w:tcPr>
          <w:p w14:paraId="094C6D55" w14:textId="42B7D24F" w:rsidR="00237A75" w:rsidRPr="006F728D" w:rsidRDefault="00237A75" w:rsidP="00237A75">
            <w:pPr>
              <w:rPr>
                <w:rFonts w:ascii="DFKai-SB" w:eastAsia="DFKai-SB" w:hAnsi="DFKai-SB"/>
                <w:sz w:val="24"/>
              </w:rPr>
            </w:pPr>
            <w:r w:rsidRPr="006F728D">
              <w:rPr>
                <w:rFonts w:ascii="DFKai-SB" w:eastAsia="DFKai-SB" w:hAnsi="DFKai-SB" w:hint="eastAsia"/>
                <w:sz w:val="24"/>
              </w:rPr>
              <w:t>（曹操的行為或說話）</w:t>
            </w:r>
            <w:proofErr w:type="gramStart"/>
            <w:r w:rsidRPr="006F728D">
              <w:rPr>
                <w:rFonts w:ascii="DFKai-SB" w:eastAsia="DFKai-SB" w:hAnsi="DFKai-SB" w:hint="eastAsia"/>
                <w:sz w:val="24"/>
              </w:rPr>
              <w:t>丕慌告</w:t>
            </w:r>
            <w:proofErr w:type="gramEnd"/>
            <w:r w:rsidRPr="006F728D">
              <w:rPr>
                <w:rFonts w:ascii="DFKai-SB" w:eastAsia="DFKai-SB" w:hAnsi="DFKai-SB" w:hint="eastAsia"/>
                <w:sz w:val="24"/>
              </w:rPr>
              <w:t>吳質，</w:t>
            </w:r>
            <w:proofErr w:type="gramStart"/>
            <w:r w:rsidRPr="006F728D">
              <w:rPr>
                <w:rFonts w:ascii="DFKai-SB" w:eastAsia="DFKai-SB" w:hAnsi="DFKai-SB" w:hint="eastAsia"/>
                <w:sz w:val="24"/>
              </w:rPr>
              <w:t>質</w:t>
            </w:r>
            <w:proofErr w:type="gramEnd"/>
            <w:r w:rsidRPr="006F728D">
              <w:rPr>
                <w:rFonts w:ascii="DFKai-SB" w:eastAsia="DFKai-SB" w:hAnsi="DFKai-SB" w:hint="eastAsia"/>
                <w:sz w:val="24"/>
              </w:rPr>
              <w:t>曰：「</w:t>
            </w:r>
            <w:proofErr w:type="gramStart"/>
            <w:r w:rsidRPr="006F728D">
              <w:rPr>
                <w:rFonts w:ascii="DFKai-SB" w:eastAsia="DFKai-SB" w:hAnsi="DFKai-SB" w:hint="eastAsia"/>
                <w:sz w:val="24"/>
              </w:rPr>
              <w:t>無憂也</w:t>
            </w:r>
            <w:proofErr w:type="gramEnd"/>
            <w:r w:rsidRPr="006F728D">
              <w:rPr>
                <w:rFonts w:ascii="DFKai-SB" w:eastAsia="DFKai-SB" w:hAnsi="DFKai-SB" w:hint="eastAsia"/>
                <w:sz w:val="24"/>
              </w:rPr>
              <w:t>，明日用大簏裝絹，再入</w:t>
            </w:r>
            <w:proofErr w:type="gramStart"/>
            <w:r w:rsidRPr="006F728D">
              <w:rPr>
                <w:rFonts w:ascii="DFKai-SB" w:eastAsia="DFKai-SB" w:hAnsi="DFKai-SB" w:hint="eastAsia"/>
                <w:sz w:val="24"/>
              </w:rPr>
              <w:t>以惑</w:t>
            </w:r>
            <w:proofErr w:type="gramEnd"/>
            <w:r w:rsidRPr="006F728D">
              <w:rPr>
                <w:rFonts w:ascii="DFKai-SB" w:eastAsia="DFKai-SB" w:hAnsi="DFKai-SB" w:hint="eastAsia"/>
                <w:sz w:val="24"/>
              </w:rPr>
              <w:t>之。」</w:t>
            </w:r>
          </w:p>
        </w:tc>
      </w:tr>
      <w:tr w:rsidR="00237A75" w:rsidRPr="006F728D" w14:paraId="5B291764" w14:textId="77777777" w:rsidTr="00CC6571">
        <w:tc>
          <w:tcPr>
            <w:tcW w:w="817" w:type="dxa"/>
          </w:tcPr>
          <w:p w14:paraId="5CB86615" w14:textId="2D2D5880" w:rsidR="00237A75" w:rsidRPr="006F728D" w:rsidRDefault="00237A75" w:rsidP="00237A75">
            <w:pPr>
              <w:rPr>
                <w:rFonts w:ascii="DFKai-SB" w:eastAsia="DFKai-SB" w:hAnsi="DFKai-SB"/>
                <w:sz w:val="24"/>
              </w:rPr>
            </w:pPr>
            <w:r w:rsidRPr="006F728D">
              <w:rPr>
                <w:rFonts w:ascii="DFKai-SB" w:eastAsia="DFKai-SB" w:hAnsi="DFKai-SB" w:hint="eastAsia"/>
                <w:sz w:val="24"/>
              </w:rPr>
              <w:t>說明</w:t>
            </w:r>
          </w:p>
        </w:tc>
        <w:tc>
          <w:tcPr>
            <w:tcW w:w="9705" w:type="dxa"/>
          </w:tcPr>
          <w:p w14:paraId="29311616" w14:textId="50120AD6" w:rsidR="00237A75" w:rsidRPr="006F728D" w:rsidRDefault="00237A75" w:rsidP="00237A75">
            <w:pPr>
              <w:rPr>
                <w:rFonts w:ascii="DFKai-SB" w:eastAsia="DFKai-SB" w:hAnsi="DFKai-SB"/>
                <w:sz w:val="24"/>
              </w:rPr>
            </w:pPr>
            <w:r w:rsidRPr="006F728D">
              <w:rPr>
                <w:rFonts w:ascii="DFKai-SB" w:eastAsia="DFKai-SB" w:hAnsi="DFKai-SB" w:hint="eastAsia"/>
                <w:sz w:val="24"/>
              </w:rPr>
              <w:t>吳質在被揭發偷偷進入曹丕府中後，不慌不忙地安撫曹丕不用擔憂，然後請曹丕第二天再以大</w:t>
            </w:r>
            <w:proofErr w:type="gramStart"/>
            <w:r w:rsidRPr="006F728D">
              <w:rPr>
                <w:rFonts w:ascii="DFKai-SB" w:eastAsia="DFKai-SB" w:hAnsi="DFKai-SB" w:hint="eastAsia"/>
                <w:sz w:val="24"/>
              </w:rPr>
              <w:t>簏</w:t>
            </w:r>
            <w:proofErr w:type="gramEnd"/>
            <w:r w:rsidRPr="006F728D">
              <w:rPr>
                <w:rFonts w:ascii="DFKai-SB" w:eastAsia="DFKai-SB" w:hAnsi="DFKai-SB" w:hint="eastAsia"/>
                <w:sz w:val="24"/>
              </w:rPr>
              <w:t>運送絹疋入府以迷惑看守的人，可見吳質在慌忙中仍能保持冷靜，並能機智地想出對策。</w:t>
            </w:r>
          </w:p>
        </w:tc>
      </w:tr>
    </w:tbl>
    <w:p w14:paraId="495155A6" w14:textId="504FA422" w:rsidR="00237A75" w:rsidRDefault="00237A75" w:rsidP="00237A75">
      <w:pPr>
        <w:rPr>
          <w:b/>
        </w:rPr>
      </w:pPr>
    </w:p>
    <w:p w14:paraId="5699772F" w14:textId="151E3879" w:rsidR="00E73406" w:rsidRPr="008F0516" w:rsidRDefault="00E73406" w:rsidP="00BA726F">
      <w:pPr>
        <w:rPr>
          <w:b/>
        </w:rPr>
      </w:pPr>
    </w:p>
    <w:p w14:paraId="7D49FB42" w14:textId="353AE423" w:rsidR="00E73406" w:rsidRPr="008F0516" w:rsidRDefault="008F0516" w:rsidP="00BA726F">
      <w:pPr>
        <w:rPr>
          <w:b/>
        </w:rPr>
      </w:pPr>
      <w:r w:rsidRPr="008F0516">
        <w:rPr>
          <w:rFonts w:hint="eastAsia"/>
          <w:b/>
          <w:sz w:val="32"/>
          <w:bdr w:val="single" w:sz="4" w:space="0" w:color="auto"/>
          <w:lang w:eastAsia="zh-HK"/>
        </w:rPr>
        <w:t>曹操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4309"/>
        <w:gridCol w:w="4309"/>
      </w:tblGrid>
      <w:tr w:rsidR="00F45EB3" w:rsidRPr="008F0516" w14:paraId="78D7984B" w14:textId="77777777" w:rsidTr="00E3413A">
        <w:trPr>
          <w:trHeight w:val="544"/>
        </w:trPr>
        <w:tc>
          <w:tcPr>
            <w:tcW w:w="1838" w:type="dxa"/>
          </w:tcPr>
          <w:p w14:paraId="4CA19A4B" w14:textId="460F284F" w:rsidR="00F45EB3" w:rsidRPr="008F0516" w:rsidRDefault="008F0516" w:rsidP="00BA726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性格</w:t>
            </w:r>
          </w:p>
        </w:tc>
        <w:tc>
          <w:tcPr>
            <w:tcW w:w="4309" w:type="dxa"/>
          </w:tcPr>
          <w:p w14:paraId="6EA902DD" w14:textId="3A09DD38" w:rsidR="00F45EB3" w:rsidRPr="00E3413A" w:rsidRDefault="00F45EB3" w:rsidP="00E3413A">
            <w:pPr>
              <w:pStyle w:val="ListParagraph"/>
              <w:numPr>
                <w:ilvl w:val="0"/>
                <w:numId w:val="2"/>
              </w:numPr>
              <w:ind w:leftChars="0"/>
              <w:rPr>
                <w:b/>
              </w:rPr>
            </w:pPr>
          </w:p>
        </w:tc>
        <w:tc>
          <w:tcPr>
            <w:tcW w:w="4309" w:type="dxa"/>
          </w:tcPr>
          <w:p w14:paraId="64DFCD65" w14:textId="44B9AFAA" w:rsidR="00F45EB3" w:rsidRPr="00E3413A" w:rsidRDefault="00F45EB3" w:rsidP="00E3413A">
            <w:pPr>
              <w:pStyle w:val="ListParagraph"/>
              <w:numPr>
                <w:ilvl w:val="0"/>
                <w:numId w:val="2"/>
              </w:numPr>
              <w:ind w:leftChars="0"/>
              <w:rPr>
                <w:b/>
              </w:rPr>
            </w:pPr>
          </w:p>
        </w:tc>
      </w:tr>
      <w:tr w:rsidR="00F45EB3" w:rsidRPr="008F0516" w14:paraId="3CC66C38" w14:textId="77777777" w:rsidTr="00E3413A">
        <w:trPr>
          <w:trHeight w:val="3259"/>
        </w:trPr>
        <w:tc>
          <w:tcPr>
            <w:tcW w:w="1838" w:type="dxa"/>
          </w:tcPr>
          <w:p w14:paraId="2CB9086E" w14:textId="77777777" w:rsidR="00F45EB3" w:rsidRPr="008F0516" w:rsidRDefault="008F0516" w:rsidP="00BA726F">
            <w:pPr>
              <w:rPr>
                <w:b/>
                <w:sz w:val="24"/>
              </w:rPr>
            </w:pPr>
            <w:r w:rsidRPr="008F0516">
              <w:rPr>
                <w:rFonts w:hint="eastAsia"/>
                <w:b/>
                <w:sz w:val="24"/>
              </w:rPr>
              <w:t>事例</w:t>
            </w:r>
          </w:p>
          <w:p w14:paraId="24F7C7BC" w14:textId="17BF91BD" w:rsidR="008F0516" w:rsidRPr="008F0516" w:rsidRDefault="008F0516" w:rsidP="00BA726F">
            <w:pPr>
              <w:rPr>
                <w:b/>
                <w:sz w:val="24"/>
              </w:rPr>
            </w:pPr>
            <w:r w:rsidRPr="008F0516">
              <w:rPr>
                <w:rFonts w:hint="eastAsia"/>
                <w:b/>
                <w:sz w:val="24"/>
              </w:rPr>
              <w:t>(</w:t>
            </w:r>
            <w:r w:rsidRPr="008F0516">
              <w:rPr>
                <w:rFonts w:hint="eastAsia"/>
                <w:b/>
                <w:sz w:val="24"/>
              </w:rPr>
              <w:t>行為或說話</w:t>
            </w:r>
            <w:r w:rsidRPr="008F0516">
              <w:rPr>
                <w:rFonts w:hint="eastAsia"/>
                <w:b/>
                <w:sz w:val="24"/>
              </w:rPr>
              <w:t>)</w:t>
            </w:r>
          </w:p>
        </w:tc>
        <w:tc>
          <w:tcPr>
            <w:tcW w:w="4309" w:type="dxa"/>
          </w:tcPr>
          <w:p w14:paraId="50B6388F" w14:textId="7A183C15" w:rsidR="00F45EB3" w:rsidRPr="008F0516" w:rsidRDefault="00F45EB3" w:rsidP="00BA726F">
            <w:pPr>
              <w:rPr>
                <w:b/>
                <w:sz w:val="24"/>
              </w:rPr>
            </w:pPr>
          </w:p>
        </w:tc>
        <w:tc>
          <w:tcPr>
            <w:tcW w:w="4309" w:type="dxa"/>
          </w:tcPr>
          <w:p w14:paraId="79A4A7CD" w14:textId="20001F34" w:rsidR="00F45EB3" w:rsidRPr="008F0516" w:rsidRDefault="00F45EB3" w:rsidP="00BA726F">
            <w:pPr>
              <w:rPr>
                <w:b/>
                <w:sz w:val="24"/>
              </w:rPr>
            </w:pPr>
          </w:p>
        </w:tc>
      </w:tr>
      <w:tr w:rsidR="00F45EB3" w:rsidRPr="008F0516" w14:paraId="2309234F" w14:textId="77777777" w:rsidTr="00E3413A">
        <w:trPr>
          <w:trHeight w:val="3815"/>
        </w:trPr>
        <w:tc>
          <w:tcPr>
            <w:tcW w:w="1838" w:type="dxa"/>
          </w:tcPr>
          <w:p w14:paraId="75493B0F" w14:textId="07579062" w:rsidR="00F45EB3" w:rsidRPr="008F0516" w:rsidRDefault="00F45EB3" w:rsidP="00BA726F">
            <w:pPr>
              <w:rPr>
                <w:b/>
                <w:sz w:val="24"/>
                <w:lang w:eastAsia="zh-HK"/>
              </w:rPr>
            </w:pPr>
            <w:r w:rsidRPr="008F0516">
              <w:rPr>
                <w:rFonts w:hint="eastAsia"/>
                <w:b/>
                <w:sz w:val="24"/>
                <w:lang w:eastAsia="zh-HK"/>
              </w:rPr>
              <w:t>說明</w:t>
            </w:r>
          </w:p>
        </w:tc>
        <w:tc>
          <w:tcPr>
            <w:tcW w:w="4309" w:type="dxa"/>
          </w:tcPr>
          <w:p w14:paraId="156BB7F2" w14:textId="580D58D9" w:rsidR="00F45EB3" w:rsidRPr="008F0516" w:rsidRDefault="00F45EB3" w:rsidP="00BA726F">
            <w:pPr>
              <w:rPr>
                <w:b/>
                <w:sz w:val="24"/>
              </w:rPr>
            </w:pPr>
          </w:p>
        </w:tc>
        <w:tc>
          <w:tcPr>
            <w:tcW w:w="4309" w:type="dxa"/>
          </w:tcPr>
          <w:p w14:paraId="607C7E60" w14:textId="3FB9DAD8" w:rsidR="00F45EB3" w:rsidRPr="008F0516" w:rsidRDefault="00F45EB3" w:rsidP="00BA726F">
            <w:pPr>
              <w:rPr>
                <w:b/>
                <w:sz w:val="24"/>
              </w:rPr>
            </w:pPr>
          </w:p>
        </w:tc>
      </w:tr>
    </w:tbl>
    <w:p w14:paraId="2BEFE573" w14:textId="77777777" w:rsidR="00F45EB3" w:rsidRPr="008F0516" w:rsidRDefault="00F45EB3" w:rsidP="00BA726F">
      <w:pPr>
        <w:rPr>
          <w:b/>
        </w:rPr>
      </w:pPr>
    </w:p>
    <w:p w14:paraId="090DB113" w14:textId="631BA726" w:rsidR="00985C24" w:rsidRDefault="00985C24" w:rsidP="00BA726F">
      <w:pPr>
        <w:rPr>
          <w:b/>
        </w:rPr>
      </w:pPr>
    </w:p>
    <w:p w14:paraId="52A6EF8B" w14:textId="27916BFC" w:rsidR="00E3413A" w:rsidRDefault="00E3413A" w:rsidP="00BA726F">
      <w:pPr>
        <w:rPr>
          <w:b/>
        </w:rPr>
      </w:pPr>
    </w:p>
    <w:p w14:paraId="6C078264" w14:textId="77777777" w:rsidR="00E3413A" w:rsidRPr="008F0516" w:rsidRDefault="00E3413A" w:rsidP="00BA726F">
      <w:pPr>
        <w:rPr>
          <w:b/>
        </w:rPr>
      </w:pPr>
    </w:p>
    <w:p w14:paraId="6D4EE0B8" w14:textId="5E7EFC49" w:rsidR="00985C24" w:rsidRPr="008F0516" w:rsidRDefault="008F0516" w:rsidP="00BA726F">
      <w:pPr>
        <w:rPr>
          <w:b/>
        </w:rPr>
      </w:pPr>
      <w:r w:rsidRPr="008F0516">
        <w:rPr>
          <w:rFonts w:hint="eastAsia"/>
          <w:b/>
          <w:sz w:val="32"/>
          <w:bdr w:val="single" w:sz="4" w:space="0" w:color="auto"/>
        </w:rPr>
        <w:t>楊修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4309"/>
        <w:gridCol w:w="4309"/>
      </w:tblGrid>
      <w:tr w:rsidR="00544047" w:rsidRPr="008F0516" w14:paraId="2D308EE7" w14:textId="77777777" w:rsidTr="00E3413A">
        <w:trPr>
          <w:trHeight w:val="608"/>
        </w:trPr>
        <w:tc>
          <w:tcPr>
            <w:tcW w:w="1838" w:type="dxa"/>
          </w:tcPr>
          <w:p w14:paraId="53596618" w14:textId="7A67F0B7" w:rsidR="00544047" w:rsidRPr="008F0516" w:rsidRDefault="008F0516" w:rsidP="002842A4">
            <w:pPr>
              <w:rPr>
                <w:b/>
                <w:sz w:val="24"/>
              </w:rPr>
            </w:pPr>
            <w:r w:rsidRPr="008F0516">
              <w:rPr>
                <w:rFonts w:hint="eastAsia"/>
                <w:b/>
                <w:sz w:val="24"/>
                <w:lang w:eastAsia="zh-HK"/>
              </w:rPr>
              <w:t>性格</w:t>
            </w:r>
          </w:p>
        </w:tc>
        <w:tc>
          <w:tcPr>
            <w:tcW w:w="4309" w:type="dxa"/>
          </w:tcPr>
          <w:p w14:paraId="27AE9B75" w14:textId="0E2FA096" w:rsidR="00544047" w:rsidRPr="00E3413A" w:rsidRDefault="00544047" w:rsidP="00E3413A">
            <w:pPr>
              <w:pStyle w:val="ListParagraph"/>
              <w:numPr>
                <w:ilvl w:val="0"/>
                <w:numId w:val="3"/>
              </w:numPr>
              <w:ind w:leftChars="0"/>
              <w:rPr>
                <w:b/>
              </w:rPr>
            </w:pPr>
          </w:p>
        </w:tc>
        <w:tc>
          <w:tcPr>
            <w:tcW w:w="4309" w:type="dxa"/>
          </w:tcPr>
          <w:p w14:paraId="708EB131" w14:textId="3A38D7C9" w:rsidR="00544047" w:rsidRPr="00E3413A" w:rsidRDefault="00544047" w:rsidP="00E3413A">
            <w:pPr>
              <w:pStyle w:val="ListParagraph"/>
              <w:numPr>
                <w:ilvl w:val="0"/>
                <w:numId w:val="3"/>
              </w:numPr>
              <w:ind w:leftChars="0"/>
              <w:rPr>
                <w:b/>
              </w:rPr>
            </w:pPr>
          </w:p>
        </w:tc>
      </w:tr>
      <w:tr w:rsidR="00544047" w:rsidRPr="008F0516" w14:paraId="4E2793B1" w14:textId="77777777" w:rsidTr="00E3413A">
        <w:trPr>
          <w:trHeight w:val="4387"/>
        </w:trPr>
        <w:tc>
          <w:tcPr>
            <w:tcW w:w="1838" w:type="dxa"/>
          </w:tcPr>
          <w:p w14:paraId="3D9FCBFC" w14:textId="77777777" w:rsidR="00544047" w:rsidRPr="008F0516" w:rsidRDefault="008F0516" w:rsidP="002842A4">
            <w:pPr>
              <w:rPr>
                <w:b/>
                <w:sz w:val="24"/>
              </w:rPr>
            </w:pPr>
            <w:r w:rsidRPr="008F0516">
              <w:rPr>
                <w:rFonts w:hint="eastAsia"/>
                <w:b/>
                <w:sz w:val="24"/>
              </w:rPr>
              <w:t>事例</w:t>
            </w:r>
          </w:p>
          <w:p w14:paraId="66685987" w14:textId="366159FD" w:rsidR="008F0516" w:rsidRPr="008F0516" w:rsidRDefault="008F0516" w:rsidP="002842A4">
            <w:pPr>
              <w:rPr>
                <w:b/>
                <w:sz w:val="24"/>
              </w:rPr>
            </w:pPr>
            <w:r w:rsidRPr="008F0516">
              <w:rPr>
                <w:rFonts w:hint="eastAsia"/>
                <w:b/>
                <w:sz w:val="24"/>
              </w:rPr>
              <w:t>(</w:t>
            </w:r>
            <w:r w:rsidRPr="008F0516">
              <w:rPr>
                <w:rFonts w:hint="eastAsia"/>
                <w:b/>
                <w:sz w:val="24"/>
              </w:rPr>
              <w:t>行為或說話</w:t>
            </w:r>
            <w:r w:rsidRPr="008F0516">
              <w:rPr>
                <w:rFonts w:hint="eastAsia"/>
                <w:b/>
                <w:sz w:val="24"/>
              </w:rPr>
              <w:t>)</w:t>
            </w:r>
          </w:p>
        </w:tc>
        <w:tc>
          <w:tcPr>
            <w:tcW w:w="4309" w:type="dxa"/>
          </w:tcPr>
          <w:p w14:paraId="4C3F87C7" w14:textId="1493E3DC" w:rsidR="00544047" w:rsidRPr="008F0516" w:rsidRDefault="00544047" w:rsidP="002842A4">
            <w:pPr>
              <w:rPr>
                <w:b/>
                <w:sz w:val="24"/>
              </w:rPr>
            </w:pPr>
          </w:p>
        </w:tc>
        <w:tc>
          <w:tcPr>
            <w:tcW w:w="4309" w:type="dxa"/>
          </w:tcPr>
          <w:p w14:paraId="3C48C12C" w14:textId="76B18DA5" w:rsidR="00544047" w:rsidRPr="008F0516" w:rsidRDefault="00544047" w:rsidP="002842A4">
            <w:pPr>
              <w:rPr>
                <w:b/>
                <w:sz w:val="24"/>
              </w:rPr>
            </w:pPr>
          </w:p>
        </w:tc>
      </w:tr>
      <w:tr w:rsidR="00544047" w:rsidRPr="008F0516" w14:paraId="13CD7CF3" w14:textId="77777777" w:rsidTr="00E3413A">
        <w:trPr>
          <w:trHeight w:val="5229"/>
        </w:trPr>
        <w:tc>
          <w:tcPr>
            <w:tcW w:w="1838" w:type="dxa"/>
          </w:tcPr>
          <w:p w14:paraId="5F59DDEB" w14:textId="77777777" w:rsidR="00544047" w:rsidRPr="008F0516" w:rsidRDefault="00544047" w:rsidP="002842A4">
            <w:pPr>
              <w:rPr>
                <w:b/>
                <w:sz w:val="24"/>
                <w:lang w:eastAsia="zh-HK"/>
              </w:rPr>
            </w:pPr>
            <w:r w:rsidRPr="008F0516">
              <w:rPr>
                <w:rFonts w:hint="eastAsia"/>
                <w:b/>
                <w:sz w:val="24"/>
                <w:lang w:eastAsia="zh-HK"/>
              </w:rPr>
              <w:t>說明</w:t>
            </w:r>
          </w:p>
        </w:tc>
        <w:tc>
          <w:tcPr>
            <w:tcW w:w="4309" w:type="dxa"/>
          </w:tcPr>
          <w:p w14:paraId="15A35A70" w14:textId="3BD8FAC4" w:rsidR="00544047" w:rsidRPr="008F0516" w:rsidRDefault="00544047" w:rsidP="00544047">
            <w:pPr>
              <w:rPr>
                <w:b/>
                <w:sz w:val="24"/>
              </w:rPr>
            </w:pPr>
          </w:p>
        </w:tc>
        <w:tc>
          <w:tcPr>
            <w:tcW w:w="4309" w:type="dxa"/>
          </w:tcPr>
          <w:p w14:paraId="36D13AE7" w14:textId="08993E93" w:rsidR="00544047" w:rsidRPr="008F0516" w:rsidRDefault="00544047" w:rsidP="005F487C">
            <w:pPr>
              <w:rPr>
                <w:b/>
                <w:sz w:val="24"/>
              </w:rPr>
            </w:pPr>
          </w:p>
        </w:tc>
      </w:tr>
    </w:tbl>
    <w:p w14:paraId="3F833FF3" w14:textId="2A29A665" w:rsidR="00F45EB3" w:rsidRPr="008F0516" w:rsidRDefault="00F45EB3" w:rsidP="00BA726F">
      <w:pPr>
        <w:rPr>
          <w:b/>
        </w:rPr>
      </w:pPr>
      <w:bookmarkStart w:id="2" w:name="_GoBack"/>
      <w:bookmarkEnd w:id="2"/>
    </w:p>
    <w:p w14:paraId="29391104" w14:textId="3EB9FAD8" w:rsidR="00F45EB3" w:rsidRPr="008F0516" w:rsidRDefault="00F45EB3" w:rsidP="00BA726F">
      <w:pPr>
        <w:rPr>
          <w:b/>
        </w:rPr>
      </w:pPr>
    </w:p>
    <w:p w14:paraId="0D4E81BA" w14:textId="0B7C9D05" w:rsidR="00F45EB3" w:rsidRPr="008F0516" w:rsidRDefault="00F45EB3" w:rsidP="00BA726F">
      <w:pPr>
        <w:rPr>
          <w:b/>
        </w:rPr>
      </w:pPr>
    </w:p>
    <w:p w14:paraId="13EF30CD" w14:textId="45B0D106" w:rsidR="00F45EB3" w:rsidRPr="008F0516" w:rsidRDefault="00F45EB3" w:rsidP="00BA726F">
      <w:pPr>
        <w:rPr>
          <w:rFonts w:ascii="DFKai-SB" w:eastAsia="DFKai-SB" w:hAnsi="DFKai-SB"/>
          <w:b/>
        </w:rPr>
      </w:pPr>
      <w:commentRangeStart w:id="3"/>
    </w:p>
    <w:p w14:paraId="5A2FDA00" w14:textId="484DD2A7" w:rsidR="00F45EB3" w:rsidRPr="008F0516" w:rsidRDefault="00F45EB3" w:rsidP="00BA726F">
      <w:pPr>
        <w:rPr>
          <w:rFonts w:ascii="DFKai-SB" w:eastAsia="DFKai-SB" w:hAnsi="DFKai-SB"/>
          <w:b/>
        </w:rPr>
      </w:pPr>
    </w:p>
    <w:p w14:paraId="78CB0E4F" w14:textId="6C972AF4" w:rsidR="00F45EB3" w:rsidRPr="008F0516" w:rsidRDefault="00FA543E" w:rsidP="00BA726F">
      <w:pPr>
        <w:rPr>
          <w:rFonts w:ascii="DFKai-SB" w:eastAsia="DFKai-SB" w:hAnsi="DFKai-SB"/>
          <w:b/>
        </w:rPr>
      </w:pPr>
      <w:r w:rsidRPr="008F0516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AD11F9" wp14:editId="5E137792">
                <wp:simplePos x="0" y="0"/>
                <wp:positionH relativeFrom="margin">
                  <wp:posOffset>678180</wp:posOffset>
                </wp:positionH>
                <wp:positionV relativeFrom="paragraph">
                  <wp:posOffset>132080</wp:posOffset>
                </wp:positionV>
                <wp:extent cx="5280660" cy="839470"/>
                <wp:effectExtent l="0" t="0" r="15240" b="1778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5280660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48F8E0" w14:textId="77777777" w:rsidR="00FA543E" w:rsidRPr="00FA543E" w:rsidRDefault="00F45EB3">
                            <w:pPr>
                              <w:rPr>
                                <w:rFonts w:ascii="DFKai-SB" w:eastAsia="DFKai-SB" w:hAnsi="DFKai-SB"/>
                                <w:b/>
                              </w:rPr>
                            </w:pPr>
                            <w:r w:rsidRPr="00FA543E">
                              <w:rPr>
                                <w:rFonts w:ascii="DFKai-SB" w:eastAsia="DFKai-SB" w:hAnsi="DFKai-SB" w:hint="eastAsia"/>
                                <w:b/>
                              </w:rPr>
                              <w:t>提示</w:t>
                            </w:r>
                            <w:proofErr w:type="gramStart"/>
                            <w:r w:rsidRPr="00FA543E">
                              <w:rPr>
                                <w:rFonts w:ascii="DFKai-SB" w:eastAsia="DFKai-SB" w:hAnsi="DFKai-SB" w:hint="eastAsia"/>
                                <w:b/>
                              </w:rPr>
                              <w:t>﹕</w:t>
                            </w:r>
                            <w:proofErr w:type="gramEnd"/>
                            <w:r w:rsidRPr="00FA543E">
                              <w:rPr>
                                <w:rFonts w:ascii="DFKai-SB" w:eastAsia="DFKai-SB" w:hAnsi="DFKai-SB" w:hint="eastAsia"/>
                                <w:b/>
                              </w:rPr>
                              <w:t xml:space="preserve">  </w:t>
                            </w:r>
                          </w:p>
                          <w:p w14:paraId="4550C74C" w14:textId="7C108D28" w:rsidR="00FA543E" w:rsidRDefault="00F45EB3">
                            <w:pPr>
                              <w:rPr>
                                <w:rFonts w:ascii="DFKai-SB" w:eastAsia="DFKai-SB" w:hAnsi="DFKai-SB"/>
                              </w:rPr>
                            </w:pP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>狡猾</w:t>
                            </w:r>
                            <w:r w:rsidR="00FA543E">
                              <w:rPr>
                                <w:rFonts w:ascii="DFKai-SB" w:eastAsia="DFKai-SB" w:hAnsi="DFKai-SB" w:hint="eastAsia"/>
                              </w:rPr>
                              <w:tab/>
                            </w:r>
                            <w:r w:rsidR="00FA543E">
                              <w:rPr>
                                <w:rFonts w:ascii="DFKai-SB" w:eastAsia="DFKai-SB" w:hAnsi="DFKai-SB"/>
                              </w:rPr>
                              <w:tab/>
                              <w:t xml:space="preserve"> </w:t>
                            </w: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>陰險</w:t>
                            </w:r>
                            <w:r w:rsidR="00FA543E">
                              <w:rPr>
                                <w:rFonts w:ascii="DFKai-SB" w:eastAsia="DFKai-SB" w:hAnsi="DFKai-SB" w:hint="eastAsia"/>
                              </w:rPr>
                              <w:tab/>
                            </w:r>
                            <w:r w:rsidR="00FA543E">
                              <w:rPr>
                                <w:rFonts w:ascii="DFKai-SB" w:eastAsia="DFKai-SB" w:hAnsi="DFKai-SB"/>
                              </w:rPr>
                              <w:tab/>
                            </w: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>才思敏捷</w:t>
                            </w:r>
                            <w:r w:rsidR="00FA543E">
                              <w:rPr>
                                <w:rFonts w:ascii="DFKai-SB" w:eastAsia="DFKai-SB" w:hAnsi="DFKai-SB" w:hint="eastAsia"/>
                              </w:rPr>
                              <w:tab/>
                            </w:r>
                            <w:r w:rsidR="00FA543E">
                              <w:rPr>
                                <w:rFonts w:ascii="DFKai-SB" w:eastAsia="DFKai-SB" w:hAnsi="DFKai-SB"/>
                              </w:rPr>
                              <w:tab/>
                            </w: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>賣弄聰明</w:t>
                            </w:r>
                            <w:r w:rsidR="00FA543E">
                              <w:rPr>
                                <w:rFonts w:ascii="DFKai-SB" w:eastAsia="DFKai-SB" w:hAnsi="DFKai-SB" w:hint="eastAsia"/>
                              </w:rPr>
                              <w:tab/>
                            </w:r>
                            <w:r w:rsidR="00FA543E">
                              <w:rPr>
                                <w:rFonts w:ascii="DFKai-SB" w:eastAsia="DFKai-SB" w:hAnsi="DFKai-SB"/>
                              </w:rPr>
                              <w:tab/>
                            </w:r>
                            <w:proofErr w:type="gramStart"/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>恃才放曠</w:t>
                            </w:r>
                            <w:proofErr w:type="gramEnd"/>
                          </w:p>
                          <w:p w14:paraId="07646A44" w14:textId="35F5BF78" w:rsidR="00F45EB3" w:rsidRPr="00FA543E" w:rsidRDefault="00F45EB3">
                            <w:pPr>
                              <w:rPr>
                                <w:rFonts w:ascii="DFKai-SB" w:eastAsia="DFKai-SB" w:hAnsi="DFKai-SB"/>
                              </w:rPr>
                            </w:pP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 xml:space="preserve">心胸狹窄  </w:t>
                            </w:r>
                            <w:r w:rsidR="00FA543E">
                              <w:rPr>
                                <w:rFonts w:ascii="DFKai-SB" w:eastAsia="DFKai-SB" w:hAnsi="DFKai-SB"/>
                              </w:rPr>
                              <w:tab/>
                            </w: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 xml:space="preserve"> 虛偽</w:t>
                            </w:r>
                            <w:r w:rsidR="00FA543E">
                              <w:rPr>
                                <w:rFonts w:ascii="DFKai-SB" w:eastAsia="DFKai-SB" w:hAnsi="DFKai-SB" w:hint="eastAsia"/>
                              </w:rPr>
                              <w:tab/>
                            </w:r>
                            <w:r w:rsidR="00FA543E">
                              <w:rPr>
                                <w:rFonts w:ascii="DFKai-SB" w:eastAsia="DFKai-SB" w:hAnsi="DFKai-SB"/>
                              </w:rPr>
                              <w:tab/>
                            </w: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>語言放肆</w:t>
                            </w:r>
                            <w:r w:rsidR="00FA543E">
                              <w:rPr>
                                <w:rFonts w:ascii="DFKai-SB" w:eastAsia="DFKai-SB" w:hAnsi="DFKai-SB" w:hint="eastAsia"/>
                              </w:rPr>
                              <w:tab/>
                            </w:r>
                            <w:r w:rsidR="00FA543E">
                              <w:rPr>
                                <w:rFonts w:ascii="DFKai-SB" w:eastAsia="DFKai-SB" w:hAnsi="DFKai-SB"/>
                              </w:rPr>
                              <w:tab/>
                            </w: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 xml:space="preserve">虛偽險詐  </w:t>
                            </w:r>
                            <w:r w:rsidR="00FA543E">
                              <w:rPr>
                                <w:rFonts w:ascii="DFKai-SB" w:eastAsia="DFKai-SB" w:hAnsi="DFKai-SB"/>
                              </w:rPr>
                              <w:tab/>
                            </w:r>
                            <w:r w:rsidR="00FA543E">
                              <w:rPr>
                                <w:rFonts w:ascii="DFKai-SB" w:eastAsia="DFKai-SB" w:hAnsi="DFKai-SB"/>
                              </w:rPr>
                              <w:tab/>
                            </w: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>心腸狠辣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AD11F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53.4pt;margin-top:10.4pt;width:415.8pt;height:66.1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">
                <v:textbox>
                  <w:txbxContent>
                    <w:p w14:paraId="7548F8E0" w14:textId="77777777" w:rsidR="00FA543E" w:rsidRPr="00FA543E" w:rsidRDefault="00F45EB3">
                      <w:pPr>
                        <w:rPr>
                          <w:rFonts w:ascii="DFKai-SB" w:eastAsia="DFKai-SB" w:hAnsi="DFKai-SB"/>
                          <w:b/>
                        </w:rPr>
                      </w:pPr>
                      <w:r w:rsidRPr="00FA543E">
                        <w:rPr>
                          <w:rFonts w:ascii="DFKai-SB" w:eastAsia="DFKai-SB" w:hAnsi="DFKai-SB" w:hint="eastAsia"/>
                          <w:b/>
                        </w:rPr>
                        <w:t>提示</w:t>
                      </w:r>
                      <w:proofErr w:type="gramStart"/>
                      <w:r w:rsidRPr="00FA543E">
                        <w:rPr>
                          <w:rFonts w:ascii="DFKai-SB" w:eastAsia="DFKai-SB" w:hAnsi="DFKai-SB" w:hint="eastAsia"/>
                          <w:b/>
                        </w:rPr>
                        <w:t>﹕</w:t>
                      </w:r>
                      <w:proofErr w:type="gramEnd"/>
                      <w:r w:rsidRPr="00FA543E">
                        <w:rPr>
                          <w:rFonts w:ascii="DFKai-SB" w:eastAsia="DFKai-SB" w:hAnsi="DFKai-SB" w:hint="eastAsia"/>
                          <w:b/>
                        </w:rPr>
                        <w:t xml:space="preserve">  </w:t>
                      </w:r>
                    </w:p>
                    <w:p w14:paraId="4550C74C" w14:textId="7C108D28" w:rsidR="00FA543E" w:rsidRDefault="00F45EB3">
                      <w:pPr>
                        <w:rPr>
                          <w:rFonts w:ascii="DFKai-SB" w:eastAsia="DFKai-SB" w:hAnsi="DFKai-SB"/>
                        </w:rPr>
                      </w:pPr>
                      <w:r w:rsidRPr="00FA543E">
                        <w:rPr>
                          <w:rFonts w:ascii="DFKai-SB" w:eastAsia="DFKai-SB" w:hAnsi="DFKai-SB" w:hint="eastAsia"/>
                        </w:rPr>
                        <w:t>狡猾</w:t>
                      </w:r>
                      <w:r w:rsidR="00FA543E">
                        <w:rPr>
                          <w:rFonts w:ascii="DFKai-SB" w:eastAsia="DFKai-SB" w:hAnsi="DFKai-SB" w:hint="eastAsia"/>
                        </w:rPr>
                        <w:tab/>
                      </w:r>
                      <w:r w:rsidR="00FA543E">
                        <w:rPr>
                          <w:rFonts w:ascii="DFKai-SB" w:eastAsia="DFKai-SB" w:hAnsi="DFKai-SB"/>
                        </w:rPr>
                        <w:tab/>
                        <w:t xml:space="preserve"> </w:t>
                      </w:r>
                      <w:r w:rsidRPr="00FA543E">
                        <w:rPr>
                          <w:rFonts w:ascii="DFKai-SB" w:eastAsia="DFKai-SB" w:hAnsi="DFKai-SB" w:hint="eastAsia"/>
                        </w:rPr>
                        <w:t>陰險</w:t>
                      </w:r>
                      <w:r w:rsidR="00FA543E">
                        <w:rPr>
                          <w:rFonts w:ascii="DFKai-SB" w:eastAsia="DFKai-SB" w:hAnsi="DFKai-SB" w:hint="eastAsia"/>
                        </w:rPr>
                        <w:tab/>
                      </w:r>
                      <w:r w:rsidR="00FA543E">
                        <w:rPr>
                          <w:rFonts w:ascii="DFKai-SB" w:eastAsia="DFKai-SB" w:hAnsi="DFKai-SB"/>
                        </w:rPr>
                        <w:tab/>
                      </w:r>
                      <w:r w:rsidRPr="00FA543E">
                        <w:rPr>
                          <w:rFonts w:ascii="DFKai-SB" w:eastAsia="DFKai-SB" w:hAnsi="DFKai-SB" w:hint="eastAsia"/>
                        </w:rPr>
                        <w:t>才思敏捷</w:t>
                      </w:r>
                      <w:r w:rsidR="00FA543E">
                        <w:rPr>
                          <w:rFonts w:ascii="DFKai-SB" w:eastAsia="DFKai-SB" w:hAnsi="DFKai-SB" w:hint="eastAsia"/>
                        </w:rPr>
                        <w:tab/>
                      </w:r>
                      <w:r w:rsidR="00FA543E">
                        <w:rPr>
                          <w:rFonts w:ascii="DFKai-SB" w:eastAsia="DFKai-SB" w:hAnsi="DFKai-SB"/>
                        </w:rPr>
                        <w:tab/>
                      </w:r>
                      <w:r w:rsidRPr="00FA543E">
                        <w:rPr>
                          <w:rFonts w:ascii="DFKai-SB" w:eastAsia="DFKai-SB" w:hAnsi="DFKai-SB" w:hint="eastAsia"/>
                        </w:rPr>
                        <w:t>賣弄聰明</w:t>
                      </w:r>
                      <w:r w:rsidR="00FA543E">
                        <w:rPr>
                          <w:rFonts w:ascii="DFKai-SB" w:eastAsia="DFKai-SB" w:hAnsi="DFKai-SB" w:hint="eastAsia"/>
                        </w:rPr>
                        <w:tab/>
                      </w:r>
                      <w:r w:rsidR="00FA543E">
                        <w:rPr>
                          <w:rFonts w:ascii="DFKai-SB" w:eastAsia="DFKai-SB" w:hAnsi="DFKai-SB"/>
                        </w:rPr>
                        <w:tab/>
                      </w:r>
                      <w:proofErr w:type="gramStart"/>
                      <w:r w:rsidRPr="00FA543E">
                        <w:rPr>
                          <w:rFonts w:ascii="DFKai-SB" w:eastAsia="DFKai-SB" w:hAnsi="DFKai-SB" w:hint="eastAsia"/>
                        </w:rPr>
                        <w:t>恃才放曠</w:t>
                      </w:r>
                      <w:proofErr w:type="gramEnd"/>
                    </w:p>
                    <w:p w14:paraId="07646A44" w14:textId="35F5BF78" w:rsidR="00F45EB3" w:rsidRPr="00FA543E" w:rsidRDefault="00F45EB3">
                      <w:pPr>
                        <w:rPr>
                          <w:rFonts w:ascii="DFKai-SB" w:eastAsia="DFKai-SB" w:hAnsi="DFKai-SB"/>
                        </w:rPr>
                      </w:pPr>
                      <w:r w:rsidRPr="00FA543E">
                        <w:rPr>
                          <w:rFonts w:ascii="DFKai-SB" w:eastAsia="DFKai-SB" w:hAnsi="DFKai-SB" w:hint="eastAsia"/>
                        </w:rPr>
                        <w:t xml:space="preserve">心胸狹窄  </w:t>
                      </w:r>
                      <w:r w:rsidR="00FA543E">
                        <w:rPr>
                          <w:rFonts w:ascii="DFKai-SB" w:eastAsia="DFKai-SB" w:hAnsi="DFKai-SB"/>
                        </w:rPr>
                        <w:tab/>
                      </w:r>
                      <w:r w:rsidRPr="00FA543E">
                        <w:rPr>
                          <w:rFonts w:ascii="DFKai-SB" w:eastAsia="DFKai-SB" w:hAnsi="DFKai-SB" w:hint="eastAsia"/>
                        </w:rPr>
                        <w:t xml:space="preserve"> 虛偽</w:t>
                      </w:r>
                      <w:r w:rsidR="00FA543E">
                        <w:rPr>
                          <w:rFonts w:ascii="DFKai-SB" w:eastAsia="DFKai-SB" w:hAnsi="DFKai-SB" w:hint="eastAsia"/>
                        </w:rPr>
                        <w:tab/>
                      </w:r>
                      <w:r w:rsidR="00FA543E">
                        <w:rPr>
                          <w:rFonts w:ascii="DFKai-SB" w:eastAsia="DFKai-SB" w:hAnsi="DFKai-SB"/>
                        </w:rPr>
                        <w:tab/>
                      </w:r>
                      <w:r w:rsidRPr="00FA543E">
                        <w:rPr>
                          <w:rFonts w:ascii="DFKai-SB" w:eastAsia="DFKai-SB" w:hAnsi="DFKai-SB" w:hint="eastAsia"/>
                        </w:rPr>
                        <w:t>語言放肆</w:t>
                      </w:r>
                      <w:r w:rsidR="00FA543E">
                        <w:rPr>
                          <w:rFonts w:ascii="DFKai-SB" w:eastAsia="DFKai-SB" w:hAnsi="DFKai-SB" w:hint="eastAsia"/>
                        </w:rPr>
                        <w:tab/>
                      </w:r>
                      <w:r w:rsidR="00FA543E">
                        <w:rPr>
                          <w:rFonts w:ascii="DFKai-SB" w:eastAsia="DFKai-SB" w:hAnsi="DFKai-SB"/>
                        </w:rPr>
                        <w:tab/>
                      </w:r>
                      <w:r w:rsidRPr="00FA543E">
                        <w:rPr>
                          <w:rFonts w:ascii="DFKai-SB" w:eastAsia="DFKai-SB" w:hAnsi="DFKai-SB" w:hint="eastAsia"/>
                        </w:rPr>
                        <w:t xml:space="preserve">虛偽險詐  </w:t>
                      </w:r>
                      <w:r w:rsidR="00FA543E">
                        <w:rPr>
                          <w:rFonts w:ascii="DFKai-SB" w:eastAsia="DFKai-SB" w:hAnsi="DFKai-SB"/>
                        </w:rPr>
                        <w:tab/>
                      </w:r>
                      <w:r w:rsidR="00FA543E">
                        <w:rPr>
                          <w:rFonts w:ascii="DFKai-SB" w:eastAsia="DFKai-SB" w:hAnsi="DFKai-SB"/>
                        </w:rPr>
                        <w:tab/>
                      </w:r>
                      <w:r w:rsidRPr="00FA543E">
                        <w:rPr>
                          <w:rFonts w:ascii="DFKai-SB" w:eastAsia="DFKai-SB" w:hAnsi="DFKai-SB" w:hint="eastAsia"/>
                        </w:rPr>
                        <w:t>心腸狠辣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commentRangeEnd w:id="3"/>
      <w:r w:rsidR="003C56F7">
        <w:rPr>
          <w:rStyle w:val="CommentReference"/>
        </w:rPr>
        <w:commentReference w:id="3"/>
      </w:r>
    </w:p>
    <w:p w14:paraId="20F0E483" w14:textId="28A8AA56" w:rsidR="00F45EB3" w:rsidRPr="008F0516" w:rsidRDefault="00F45EB3" w:rsidP="00BA726F">
      <w:pPr>
        <w:rPr>
          <w:rFonts w:ascii="DFKai-SB" w:eastAsia="DFKai-SB" w:hAnsi="DFKai-SB"/>
          <w:b/>
        </w:rPr>
      </w:pPr>
    </w:p>
    <w:p w14:paraId="547B3A26" w14:textId="517CC576" w:rsidR="00F45EB3" w:rsidRPr="008F0516" w:rsidRDefault="00F45EB3" w:rsidP="00BA726F">
      <w:pPr>
        <w:rPr>
          <w:rFonts w:ascii="DFKai-SB" w:eastAsia="DFKai-SB" w:hAnsi="DFKai-SB"/>
          <w:b/>
        </w:rPr>
      </w:pPr>
    </w:p>
    <w:p w14:paraId="1672A55D" w14:textId="78C39809" w:rsidR="00F45EB3" w:rsidRDefault="00F45EB3" w:rsidP="00BA726F">
      <w:pPr>
        <w:rPr>
          <w:rFonts w:ascii="DFKai-SB" w:eastAsia="DFKai-SB" w:hAnsi="DFKai-SB"/>
          <w:b/>
        </w:rPr>
      </w:pPr>
    </w:p>
    <w:p w14:paraId="473EA74B" w14:textId="0699A3BC" w:rsidR="00F45EB3" w:rsidRDefault="00F45EB3" w:rsidP="00BA726F">
      <w:pPr>
        <w:rPr>
          <w:rFonts w:ascii="DFKai-SB" w:eastAsia="DFKai-SB" w:hAnsi="DFKai-SB"/>
          <w:b/>
        </w:rPr>
      </w:pPr>
    </w:p>
    <w:bookmarkEnd w:id="0"/>
    <w:p w14:paraId="3B2B0C69" w14:textId="28D03FF5" w:rsidR="00F45EB3" w:rsidRDefault="00F45EB3" w:rsidP="00BA726F">
      <w:pPr>
        <w:rPr>
          <w:rFonts w:ascii="DFKai-SB" w:eastAsia="DFKai-SB" w:hAnsi="DFKai-SB"/>
          <w:b/>
        </w:rPr>
      </w:pPr>
    </w:p>
    <w:sectPr w:rsidR="00F45EB3" w:rsidSect="00BA726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DI Team" w:date="2021-12-03T16:06:00Z" w:initials="team">
    <w:p w14:paraId="2FDF4BBF" w14:textId="076893C3" w:rsidR="003C56F7" w:rsidRDefault="003C56F7">
      <w:pPr>
        <w:pStyle w:val="CommentText"/>
      </w:pPr>
      <w:r>
        <w:rPr>
          <w:rStyle w:val="CommentReference"/>
        </w:rPr>
        <w:annotationRef/>
      </w:r>
      <w:r w:rsidRPr="00646340"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9</w:t>
      </w:r>
      <w:r w:rsidRPr="00501949">
        <w:rPr>
          <w:rFonts w:hint="eastAsia"/>
          <w:sz w:val="24"/>
          <w:szCs w:val="24"/>
        </w:rPr>
        <w:t>分層學習任務</w:t>
      </w:r>
    </w:p>
  </w:comment>
  <w:comment w:id="3" w:author="DI Team" w:date="2021-12-03T16:06:00Z" w:initials="team">
    <w:p w14:paraId="3DBDE9DB" w14:textId="466FFF29" w:rsidR="003C56F7" w:rsidRDefault="003C56F7">
      <w:pPr>
        <w:pStyle w:val="CommentText"/>
      </w:pPr>
      <w:r>
        <w:rPr>
          <w:rStyle w:val="CommentReference"/>
        </w:rPr>
        <w:annotationRef/>
      </w:r>
      <w:r w:rsidRPr="00646340"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9</w:t>
      </w:r>
      <w:r w:rsidRPr="00501949">
        <w:rPr>
          <w:rFonts w:hint="eastAsia"/>
          <w:sz w:val="24"/>
          <w:szCs w:val="24"/>
        </w:rPr>
        <w:t>分層學習任務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FDF4BBF" w15:done="0"/>
  <w15:commentEx w15:paraId="3DBDE9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DF4BBF" w16cid:durableId="2554BF1C"/>
  <w16cid:commentId w16cid:paraId="3DBDE9DB" w16cid:durableId="2554BF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DDFC4" w14:textId="77777777" w:rsidR="003575A5" w:rsidRDefault="003575A5" w:rsidP="00985C24">
      <w:r>
        <w:separator/>
      </w:r>
    </w:p>
  </w:endnote>
  <w:endnote w:type="continuationSeparator" w:id="0">
    <w:p w14:paraId="71DB5994" w14:textId="77777777" w:rsidR="003575A5" w:rsidRDefault="003575A5" w:rsidP="0098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9D9DE" w14:textId="77777777" w:rsidR="003575A5" w:rsidRDefault="003575A5" w:rsidP="00985C24">
      <w:r>
        <w:separator/>
      </w:r>
    </w:p>
  </w:footnote>
  <w:footnote w:type="continuationSeparator" w:id="0">
    <w:p w14:paraId="658728EB" w14:textId="77777777" w:rsidR="003575A5" w:rsidRDefault="003575A5" w:rsidP="00985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854AA"/>
    <w:multiLevelType w:val="hybridMultilevel"/>
    <w:tmpl w:val="81E22928"/>
    <w:lvl w:ilvl="0" w:tplc="C8C240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42F5F7E"/>
    <w:multiLevelType w:val="hybridMultilevel"/>
    <w:tmpl w:val="2B7A2CBE"/>
    <w:lvl w:ilvl="0" w:tplc="E034E8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18F011D"/>
    <w:multiLevelType w:val="hybridMultilevel"/>
    <w:tmpl w:val="001EDDF0"/>
    <w:lvl w:ilvl="0" w:tplc="AE6ACB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I Team">
    <w15:presenceInfo w15:providerId="None" w15:userId="DI Tea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26F"/>
    <w:rsid w:val="00127A8C"/>
    <w:rsid w:val="00131C52"/>
    <w:rsid w:val="00237A75"/>
    <w:rsid w:val="00285D39"/>
    <w:rsid w:val="003575A5"/>
    <w:rsid w:val="003C56F7"/>
    <w:rsid w:val="00420423"/>
    <w:rsid w:val="00544047"/>
    <w:rsid w:val="005C50FD"/>
    <w:rsid w:val="005E1934"/>
    <w:rsid w:val="005F487C"/>
    <w:rsid w:val="00615CBA"/>
    <w:rsid w:val="006B3B83"/>
    <w:rsid w:val="006F728D"/>
    <w:rsid w:val="0073211A"/>
    <w:rsid w:val="007762BC"/>
    <w:rsid w:val="007828D4"/>
    <w:rsid w:val="00887DA7"/>
    <w:rsid w:val="008F0516"/>
    <w:rsid w:val="00985C24"/>
    <w:rsid w:val="00997483"/>
    <w:rsid w:val="00A260F7"/>
    <w:rsid w:val="00A63192"/>
    <w:rsid w:val="00BA726F"/>
    <w:rsid w:val="00CC6571"/>
    <w:rsid w:val="00E3413A"/>
    <w:rsid w:val="00E45B80"/>
    <w:rsid w:val="00E73406"/>
    <w:rsid w:val="00F074A6"/>
    <w:rsid w:val="00F45EB3"/>
    <w:rsid w:val="00FA543E"/>
    <w:rsid w:val="00FD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47EFF8"/>
  <w15:docId w15:val="{1CCFCF9E-2845-4370-B208-74547F3D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726F"/>
    <w:pPr>
      <w:widowControl w:val="0"/>
    </w:pPr>
    <w:rPr>
      <w:rFonts w:ascii="Times New Roman" w:eastAsia="PMingLiU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726F"/>
    <w:pPr>
      <w:widowControl w:val="0"/>
    </w:pPr>
    <w:rPr>
      <w:rFonts w:ascii="Times New Roman" w:eastAsia="PMingLiU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726F"/>
    <w:pPr>
      <w:ind w:leftChars="200"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5C24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C24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5C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85C24"/>
    <w:rPr>
      <w:rFonts w:ascii="Times New Roman" w:eastAsia="PMingLiU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85C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85C24"/>
    <w:rPr>
      <w:rFonts w:ascii="Times New Roman" w:eastAsia="PMingLiU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F487C"/>
    <w:pPr>
      <w:widowControl/>
      <w:spacing w:before="100" w:beforeAutospacing="1" w:after="100" w:afterAutospacing="1"/>
    </w:pPr>
    <w:rPr>
      <w:rFonts w:eastAsia="Times New Roman"/>
      <w:kern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3C56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56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56F7"/>
    <w:rPr>
      <w:rFonts w:ascii="Times New Roman" w:eastAsia="PMingLiU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56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56F7"/>
    <w:rPr>
      <w:rFonts w:ascii="Times New Roman" w:eastAsia="PMingLiU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8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805E5-4447-4965-BC61-1A4A49747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 Team</cp:lastModifiedBy>
  <cp:revision>6</cp:revision>
  <cp:lastPrinted>2020-01-08T09:38:00Z</cp:lastPrinted>
  <dcterms:created xsi:type="dcterms:W3CDTF">2020-01-08T11:35:00Z</dcterms:created>
  <dcterms:modified xsi:type="dcterms:W3CDTF">2021-12-03T08:07:00Z</dcterms:modified>
</cp:coreProperties>
</file>